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D6" w:rsidRDefault="00E43AD6" w:rsidP="00E43AD6">
      <w:pPr>
        <w:pStyle w:val="1"/>
      </w:pPr>
      <w:r>
        <w:t xml:space="preserve">东南大学 </w:t>
      </w:r>
    </w:p>
    <w:p w:rsidR="00E43AD6" w:rsidRDefault="00E43AD6" w:rsidP="00E43AD6">
      <w:pPr>
        <w:pStyle w:val="2"/>
      </w:pPr>
      <w:r>
        <w:t xml:space="preserve">硕士学位论文答辩会情况表 </w:t>
      </w:r>
    </w:p>
    <w:p w:rsidR="00E43AD6" w:rsidRDefault="00E43AD6" w:rsidP="00E43AD6">
      <w:pPr>
        <w:ind w:right="108"/>
        <w:jc w:val="right"/>
      </w:pPr>
      <w:r>
        <w:rPr>
          <w:rFonts w:ascii="等线" w:eastAsia="等线" w:hAnsi="等线" w:cs="等线"/>
          <w:b/>
          <w:sz w:val="24"/>
        </w:rPr>
        <w:t xml:space="preserve">    </w:t>
      </w:r>
    </w:p>
    <w:tbl>
      <w:tblPr>
        <w:tblStyle w:val="TableGrid"/>
        <w:tblW w:w="9636" w:type="dxa"/>
        <w:tblInd w:w="-665" w:type="dxa"/>
        <w:tblCellMar>
          <w:top w:w="41" w:type="dxa"/>
          <w:left w:w="108" w:type="dxa"/>
          <w:right w:w="4" w:type="dxa"/>
        </w:tblCellMar>
        <w:tblLook w:val="04A0" w:firstRow="1" w:lastRow="0" w:firstColumn="1" w:lastColumn="0" w:noHBand="0" w:noVBand="1"/>
      </w:tblPr>
      <w:tblGrid>
        <w:gridCol w:w="817"/>
        <w:gridCol w:w="1143"/>
        <w:gridCol w:w="1394"/>
        <w:gridCol w:w="863"/>
        <w:gridCol w:w="970"/>
        <w:gridCol w:w="537"/>
        <w:gridCol w:w="496"/>
        <w:gridCol w:w="423"/>
        <w:gridCol w:w="2993"/>
      </w:tblGrid>
      <w:tr w:rsidR="005B7E25" w:rsidTr="00513D85">
        <w:trPr>
          <w:trHeight w:val="794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r w:rsidRPr="00BF38C9">
              <w:rPr>
                <w:rFonts w:ascii="宋体" w:eastAsia="宋体" w:hAnsi="宋体" w:cs="宋体"/>
                <w:sz w:val="24"/>
              </w:rPr>
              <w:t>硕士生学号、姓名</w:t>
            </w:r>
            <w:r w:rsidRPr="00BF38C9">
              <w:rPr>
                <w:rFonts w:ascii="宋体" w:eastAsia="宋体" w:hAnsi="宋体" w:cs="宋体"/>
              </w:rPr>
              <w:t xml:space="preserve">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A26F17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A26F17">
              <w:rPr>
                <w:rFonts w:ascii="宋体" w:eastAsia="宋体" w:hAnsi="宋体" w:cs="宋体"/>
                <w:sz w:val="28"/>
              </w:rPr>
              <w:t>172690</w:t>
            </w:r>
            <w:r w:rsidR="00513D85">
              <w:rPr>
                <w:rFonts w:ascii="宋体" w:eastAsia="宋体" w:hAnsi="宋体" w:cs="宋体"/>
                <w:sz w:val="28"/>
              </w:rPr>
              <w:t xml:space="preserve"> </w:t>
            </w:r>
            <w:r w:rsidR="00A26F17">
              <w:rPr>
                <w:rFonts w:ascii="宋体" w:eastAsia="宋体" w:hAnsi="宋体" w:cs="宋体" w:hint="eastAsia"/>
                <w:sz w:val="28"/>
              </w:rPr>
              <w:t>董程皓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导师姓名、职称 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6F17" w:rsidRDefault="00A26F17" w:rsidP="00A26F17">
            <w:pPr>
              <w:ind w:firstLineChars="51" w:firstLine="143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陆广香</w:t>
            </w:r>
            <w:r>
              <w:rPr>
                <w:rFonts w:ascii="宋体" w:eastAsia="宋体" w:hAnsi="宋体" w:cs="宋体" w:hint="eastAsia"/>
                <w:sz w:val="28"/>
              </w:rPr>
              <w:t xml:space="preserve"> 教授</w:t>
            </w:r>
          </w:p>
          <w:p w:rsidR="005B7E25" w:rsidRDefault="00A26F17" w:rsidP="00A26F17">
            <w:pPr>
              <w:ind w:firstLineChars="51" w:firstLine="143"/>
            </w:pPr>
            <w:r>
              <w:rPr>
                <w:rFonts w:ascii="宋体" w:eastAsia="宋体" w:hAnsi="宋体" w:cs="宋体" w:hint="eastAsia"/>
                <w:sz w:val="28"/>
              </w:rPr>
              <w:t xml:space="preserve">洪芦诚 </w:t>
            </w:r>
            <w:r w:rsidR="006D3A71">
              <w:rPr>
                <w:rFonts w:ascii="宋体" w:eastAsia="宋体" w:hAnsi="宋体" w:cs="宋体" w:hint="eastAsia"/>
                <w:sz w:val="28"/>
              </w:rPr>
              <w:t>副教授</w:t>
            </w:r>
          </w:p>
        </w:tc>
      </w:tr>
      <w:tr w:rsidR="005B7E25" w:rsidTr="00513D85">
        <w:trPr>
          <w:trHeight w:val="795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论文字数 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25" w:rsidRDefault="005B7E25" w:rsidP="00A26F17"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A26F17">
              <w:rPr>
                <w:rFonts w:ascii="宋体" w:eastAsia="宋体" w:hAnsi="宋体" w:cs="宋体"/>
                <w:sz w:val="28"/>
              </w:rPr>
              <w:t>37018</w:t>
            </w:r>
            <w:r w:rsidR="00513D85">
              <w:rPr>
                <w:rFonts w:ascii="宋体" w:eastAsia="宋体" w:hAnsi="宋体" w:cs="宋体"/>
                <w:sz w:val="28"/>
              </w:rPr>
              <w:t>字</w:t>
            </w:r>
          </w:p>
        </w:tc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25" w:rsidRDefault="005B7E25" w:rsidP="003439F8">
            <w:pPr>
              <w:ind w:left="259"/>
            </w:pPr>
            <w:r>
              <w:rPr>
                <w:rFonts w:ascii="宋体" w:eastAsia="宋体" w:hAnsi="宋体" w:cs="宋体"/>
                <w:sz w:val="28"/>
              </w:rPr>
              <w:t xml:space="preserve">所 在 院 系 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25" w:rsidRDefault="005B7E25" w:rsidP="003439F8">
            <w:pPr>
              <w:ind w:left="2"/>
            </w:pPr>
            <w:r>
              <w:rPr>
                <w:rFonts w:ascii="宋体" w:eastAsia="宋体" w:hAnsi="宋体" w:cs="宋体"/>
                <w:sz w:val="28"/>
              </w:rPr>
              <w:t xml:space="preserve"> </w:t>
            </w:r>
            <w:r w:rsidR="006D3A71">
              <w:rPr>
                <w:rFonts w:ascii="宋体" w:eastAsia="宋体" w:hAnsi="宋体" w:cs="宋体"/>
                <w:sz w:val="28"/>
              </w:rPr>
              <w:t>电气工程学院</w:t>
            </w:r>
          </w:p>
        </w:tc>
      </w:tr>
      <w:tr w:rsidR="005B7E25" w:rsidTr="00513D85">
        <w:trPr>
          <w:trHeight w:val="792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研究方向 </w:t>
            </w:r>
          </w:p>
        </w:tc>
        <w:tc>
          <w:tcPr>
            <w:tcW w:w="7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25" w:rsidRDefault="00A26F17" w:rsidP="003439F8">
            <w:r>
              <w:rPr>
                <w:rFonts w:ascii="宋体" w:eastAsia="宋体" w:hAnsi="宋体" w:cs="宋体" w:hint="eastAsia"/>
                <w:sz w:val="28"/>
              </w:rPr>
              <w:t>电力</w:t>
            </w:r>
            <w:r>
              <w:rPr>
                <w:rFonts w:ascii="宋体" w:eastAsia="宋体" w:hAnsi="宋体" w:cs="宋体"/>
                <w:sz w:val="28"/>
              </w:rPr>
              <w:t>负荷波动性分析</w:t>
            </w:r>
            <w:r>
              <w:rPr>
                <w:rFonts w:ascii="宋体" w:eastAsia="宋体" w:hAnsi="宋体" w:cs="宋体" w:hint="eastAsia"/>
                <w:sz w:val="28"/>
              </w:rPr>
              <w:t>，</w:t>
            </w:r>
            <w:r>
              <w:rPr>
                <w:rFonts w:ascii="宋体" w:eastAsia="宋体" w:hAnsi="宋体" w:cs="宋体"/>
                <w:sz w:val="28"/>
              </w:rPr>
              <w:t>负荷极端波动风险预测</w:t>
            </w:r>
          </w:p>
        </w:tc>
      </w:tr>
      <w:tr w:rsidR="005B7E25" w:rsidTr="00513D85">
        <w:trPr>
          <w:trHeight w:val="794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25" w:rsidRDefault="005B7E25" w:rsidP="003439F8">
            <w:r>
              <w:rPr>
                <w:rFonts w:ascii="宋体" w:eastAsia="宋体" w:hAnsi="宋体" w:cs="宋体"/>
                <w:sz w:val="28"/>
              </w:rPr>
              <w:t xml:space="preserve">论文题目 </w:t>
            </w:r>
          </w:p>
        </w:tc>
        <w:tc>
          <w:tcPr>
            <w:tcW w:w="7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E25" w:rsidRDefault="00A26F17" w:rsidP="003439F8">
            <w:r w:rsidRPr="00A26F17">
              <w:rPr>
                <w:rFonts w:ascii="宋体" w:eastAsia="宋体" w:hAnsi="宋体" w:cs="宋体"/>
                <w:sz w:val="28"/>
              </w:rPr>
              <w:t>基于重现时间间隔</w:t>
            </w:r>
            <w:r w:rsidRPr="00A26F17">
              <w:rPr>
                <w:rFonts w:ascii="宋体" w:eastAsia="宋体" w:hAnsi="宋体" w:cs="宋体" w:hint="eastAsia"/>
                <w:sz w:val="28"/>
              </w:rPr>
              <w:t>法</w:t>
            </w:r>
            <w:r w:rsidRPr="00A26F17">
              <w:rPr>
                <w:rFonts w:ascii="宋体" w:eastAsia="宋体" w:hAnsi="宋体" w:cs="宋体"/>
                <w:sz w:val="28"/>
              </w:rPr>
              <w:t>的电力负荷波动性分析及负荷极端波动风险预测</w:t>
            </w:r>
          </w:p>
        </w:tc>
      </w:tr>
      <w:tr w:rsidR="00E43AD6" w:rsidTr="00434B28">
        <w:trPr>
          <w:trHeight w:val="794"/>
        </w:trPr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434B28">
            <w:r>
              <w:rPr>
                <w:rFonts w:ascii="宋体" w:eastAsia="宋体" w:hAnsi="宋体" w:cs="宋体"/>
                <w:sz w:val="28"/>
              </w:rPr>
              <w:t xml:space="preserve">答辩日期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6D3A71" w:rsidP="00434B28">
            <w:pPr>
              <w:ind w:left="2"/>
              <w:jc w:val="center"/>
              <w:rPr>
                <w:rFonts w:ascii="宋体" w:eastAsia="宋体" w:hAnsi="宋体" w:cs="宋体"/>
                <w:sz w:val="28"/>
              </w:rPr>
            </w:pPr>
            <w:r>
              <w:rPr>
                <w:rFonts w:ascii="宋体" w:eastAsia="宋体" w:hAnsi="宋体" w:cs="宋体"/>
                <w:sz w:val="28"/>
              </w:rPr>
              <w:t>2020.5.21</w:t>
            </w:r>
          </w:p>
          <w:p w:rsidR="009F1FA1" w:rsidRDefault="009F1FA1" w:rsidP="00434B28">
            <w:pPr>
              <w:ind w:left="2"/>
              <w:jc w:val="center"/>
            </w:pPr>
            <w:r>
              <w:rPr>
                <w:rFonts w:ascii="宋体" w:eastAsia="宋体" w:hAnsi="宋体" w:cs="宋体"/>
                <w:sz w:val="28"/>
              </w:rPr>
              <w:t>0</w:t>
            </w:r>
            <w:r>
              <w:rPr>
                <w:rFonts w:ascii="宋体" w:eastAsia="宋体" w:hAnsi="宋体" w:cs="宋体" w:hint="eastAsia"/>
                <w:sz w:val="28"/>
              </w:rPr>
              <w:t>8:3</w:t>
            </w:r>
            <w:r>
              <w:rPr>
                <w:rFonts w:ascii="宋体" w:eastAsia="宋体" w:hAnsi="宋体" w:cs="宋体"/>
                <w:sz w:val="28"/>
              </w:rPr>
              <w:t>0</w:t>
            </w:r>
          </w:p>
        </w:tc>
        <w:tc>
          <w:tcPr>
            <w:tcW w:w="2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434B28">
            <w:r>
              <w:rPr>
                <w:rFonts w:ascii="宋体" w:eastAsia="宋体" w:hAnsi="宋体" w:cs="宋体"/>
                <w:sz w:val="28"/>
              </w:rPr>
              <w:t xml:space="preserve">答辩地点 </w:t>
            </w:r>
          </w:p>
        </w:tc>
        <w:tc>
          <w:tcPr>
            <w:tcW w:w="3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DB49D4" w:rsidP="002C7617">
            <w:hyperlink r:id="rId6" w:history="1">
              <w:r w:rsidR="002C7617" w:rsidRPr="00094C79">
                <w:rPr>
                  <w:rStyle w:val="a5"/>
                </w:rPr>
                <w:t>https://us02web.zoom.us/j/5966992549</w:t>
              </w:r>
            </w:hyperlink>
          </w:p>
        </w:tc>
      </w:tr>
      <w:tr w:rsidR="00E43AD6" w:rsidTr="00513D85">
        <w:trPr>
          <w:trHeight w:val="795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439F8">
            <w:pPr>
              <w:ind w:left="33" w:right="144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72F65E4" wp14:editId="7064E1DF">
                      <wp:simplePos x="0" y="0"/>
                      <wp:positionH relativeFrom="column">
                        <wp:posOffset>179446</wp:posOffset>
                      </wp:positionH>
                      <wp:positionV relativeFrom="paragraph">
                        <wp:posOffset>171521</wp:posOffset>
                      </wp:positionV>
                      <wp:extent cx="178308" cy="1663446"/>
                      <wp:effectExtent l="0" t="0" r="0" b="0"/>
                      <wp:wrapNone/>
                      <wp:docPr id="7898" name="Group 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1663446"/>
                                <a:chOff x="0" y="0"/>
                                <a:chExt cx="178308" cy="1663446"/>
                              </a:xfrm>
                            </wpg:grpSpPr>
                            <wps:wsp>
                              <wps:cNvPr id="1022" name="Rectangle 1022"/>
                              <wps:cNvSpPr/>
                              <wps:spPr>
                                <a:xfrm rot="5399999">
                                  <a:off x="446" y="-59286"/>
                                  <a:ext cx="118575" cy="2371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 rot="5399999">
                                  <a:off x="445" y="204365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 rot="5399999">
                                  <a:off x="445" y="466494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 rot="5399999">
                                  <a:off x="445" y="728622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 rot="5399999">
                                  <a:off x="446" y="99074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 rot="5399999">
                                  <a:off x="445" y="1252877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 rot="5399999">
                                  <a:off x="445" y="1515006"/>
                                  <a:ext cx="118575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DEBD3" id="Group 7898" o:spid="_x0000_s1026" style="position:absolute;left:0;text-align:left;margin-left:14.15pt;margin-top:13.5pt;width:14.05pt;height:131pt;z-index:-251657216" coordsize="1783,16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">
                      <v:rect id="Rectangle 1022" o:spid="_x0000_s1027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PAsQA&#10;AADdAAAADwAAAGRycy9kb3ducmV2LnhtbERPTWvCQBC9F/wPywje6q45SBuzERFLe7Gl0Yu3ITsm&#10;wexsml1N2l/fLRS8zeN9TrYebStu1PvGsYbFXIEgLp1puNJwPLw8PoHwAdlg65g0fJOHdT55yDA1&#10;buBPuhWhEjGEfYoa6hC6VEpf1mTRz11HHLmz6y2GCPtKmh6HGG5bmSi1lBYbjg01drStqbwUV6tB&#10;fT3j8vSx37S7n5O90uCL91ev9Ww6blYgAo3hLv53v5k4XyUJ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djwL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4" o:spid="_x0000_s1028" style="position:absolute;left:5;top:2043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y7cQA&#10;AADdAAAADwAAAGRycy9kb3ducmV2LnhtbERPTWvCQBC9C/0PyxR6091KEY2uIRSlvbRi2ou3ITsm&#10;odnZNLua1F/vFgRv83ifs0oH24gzdb52rOF5okAQF87UXGr4/tqO5yB8QDbYOCYNf+QhXT+MVpgY&#10;1/OeznkoRQxhn6CGKoQ2kdIXFVn0E9cSR+7oOoshwq6UpsM+httGTpWaSYs1x4YKW3qtqPjJT1aD&#10;+l3g7LD7yJrN5WBP1Pv8881r/fQ4ZEsQgYZwF9/c7ybOV9MX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su3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o:spid="_x0000_s1029" style="position:absolute;left:5;top:4664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JAcMA&#10;AADdAAAADwAAAGRycy9kb3ducmV2LnhtbERPTWvCQBC9C/0PyxS86W49BE1dRUqlvaiY9uJtyE6T&#10;0OxszK4m+utdQfA2j/c582Vva3Gm1leONbyNFQji3JmKCw2/P+vRFIQPyAZrx6ThQh6Wi5fBHFPj&#10;Ot7TOQuFiCHsU9RQhtCkUvq8JIt+7BriyP251mKIsC2kabGL4baWE6USabHi2FBiQx8l5f/ZyWpQ&#10;xxkmh91mVX9eD/ZEnc+2X17r4Wu/egcRqA9P8cP9beJ8NUng/k08QS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JA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8" o:spid="_x0000_s1030" style="position:absolute;left:5;top:7286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46MYA&#10;AADdAAAADwAAAGRycy9kb3ducmV2LnhtbESPQW/CMAyF75P4D5GRuI0EDmjrCAhNTHBh0woXblbj&#10;tdUap2sC7fbr5wMSN1vv+b3Py/XgG3WlLtaBLcymBhRxEVzNpYXT8e3xCVRMyA6bwGThlyKsV6OH&#10;JWYu9PxJ1zyVSkI4ZmihSqnNtI5FRR7jNLTEon2FzmOStSu167CXcN/ouTEL7bFmaaiwpdeKiu/8&#10;4i2Yn2dcnD8Om2b7d/YX6mP+vovWTsbD5gVUoiHdzbfrvRN8Mxdc+UZG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W46M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0" o:spid="_x0000_s1031" style="position:absolute;left:5;top:9907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oiM8YA&#10;AADdAAAADwAAAGRycy9kb3ducmV2LnhtbESPQU/DMAyF70j8h8hI3GgykCbWLZumiWlcAK1w2c1q&#10;vLZa43RNthZ+PT4gcbP1nt/7vFiNvlVX6mMT2MIkM6CIy+Aarix8fW4fnkHFhOywDUwWvinCanl7&#10;s8DchYH3dC1SpSSEY44W6pS6XOtY1uQxZqEjFu0Yeo9J1r7SrsdBwn2rH42Zao8NS0ONHW1qKk/F&#10;xVsw5xlODx9v6/bl5+AvNMTifRetvb8b13NQicb0b/67fnWCb56EX76REf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oiM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2" o:spid="_x0000_s1032" style="position:absolute;left:5;top:12528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QZ38QA&#10;AADdAAAADwAAAGRycy9kb3ducmV2LnhtbERPTWvCQBC9C/0PyxR6091aEI2uIRSlvbRi2ou3ITsm&#10;odnZNLua1F/vFgRv83ifs0oH24gzdb52rOF5okAQF87UXGr4/tqO5yB8QDbYOCYNf+QhXT+MVpgY&#10;1/OeznkoRQxhn6CGKoQ2kdIXFVn0E9cSR+7oOoshwq6UpsM+httGTpWaSYs1x4YKW3qtqPjJT1aD&#10;+l3g7LD7yJrN5WBP1Pv8881r/fQ4ZEsQgYZwF9/c7ybOVy9T+P8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EGd/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4" o:spid="_x0000_s1033" style="position:absolute;left:5;top:151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EkMMQA&#10;AADdAAAADwAAAGRycy9kb3ducmV2LnhtbERPTWvCQBC9C/6HZYTeml1tERtdRaSlvVQx9uJtyI5J&#10;MDubZleT9td3hYK3ebzPWax6W4srtb5yrGGcKBDEuTMVFxq+Dm+PMxA+IBusHZOGH/KwWg4HC0yN&#10;63hP1ywUIoawT1FDGUKTSunzkiz6xDXEkTu51mKIsC2kabGL4baWE6Wm0mLFsaHEhjYl5efsYjWo&#10;7xecHnef6/r192gv1Pls++61fhj16zmIQH24i//dHybOV0/PcPsmni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hJDDEAAAA3QAAAA8AAAAAAAAAAAAAAAAAmAIAAGRycy9k&#10;b3ducmV2LnhtbFBLBQYAAAAABAAEAPUAAACJAwAAAAA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答辩委员会成员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3439F8">
            <w:pPr>
              <w:ind w:left="38"/>
            </w:pPr>
            <w:r>
              <w:rPr>
                <w:rFonts w:ascii="宋体" w:eastAsia="宋体" w:hAnsi="宋体" w:cs="宋体"/>
                <w:sz w:val="28"/>
              </w:rPr>
              <w:t xml:space="preserve">职 务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ind w:right="103"/>
              <w:jc w:val="center"/>
            </w:pPr>
            <w:r>
              <w:rPr>
                <w:rFonts w:ascii="宋体" w:eastAsia="宋体" w:hAnsi="宋体" w:cs="宋体"/>
                <w:sz w:val="28"/>
              </w:rPr>
              <w:t>姓名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ind w:right="107"/>
              <w:jc w:val="center"/>
            </w:pPr>
            <w:r>
              <w:rPr>
                <w:rFonts w:ascii="宋体" w:eastAsia="宋体" w:hAnsi="宋体" w:cs="宋体"/>
                <w:sz w:val="28"/>
              </w:rPr>
              <w:t>职称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是否硕导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ind w:right="104"/>
              <w:jc w:val="center"/>
            </w:pPr>
            <w:r>
              <w:rPr>
                <w:rFonts w:ascii="宋体" w:eastAsia="宋体" w:hAnsi="宋体" w:cs="宋体"/>
                <w:sz w:val="28"/>
              </w:rPr>
              <w:t>工作单位</w:t>
            </w:r>
          </w:p>
        </w:tc>
      </w:tr>
      <w:tr w:rsidR="00E43AD6" w:rsidTr="00434B28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434B28">
            <w:pPr>
              <w:ind w:left="38"/>
              <w:jc w:val="center"/>
            </w:pPr>
            <w:r>
              <w:rPr>
                <w:rFonts w:ascii="宋体" w:eastAsia="宋体" w:hAnsi="宋体" w:cs="宋体"/>
                <w:sz w:val="28"/>
              </w:rPr>
              <w:t>主 席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6D3A71" w:rsidP="00434B28">
            <w:pPr>
              <w:ind w:left="2"/>
              <w:jc w:val="center"/>
            </w:pPr>
            <w:r w:rsidRPr="006D3A71">
              <w:rPr>
                <w:rFonts w:ascii="宋体" w:eastAsia="宋体" w:hAnsi="宋体" w:cs="宋体" w:hint="eastAsia"/>
                <w:sz w:val="28"/>
              </w:rPr>
              <w:t>谢珍建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517AA9" w:rsidP="00434B28">
            <w:pPr>
              <w:jc w:val="center"/>
            </w:pPr>
            <w:r>
              <w:rPr>
                <w:rFonts w:ascii="宋体" w:eastAsia="宋体" w:hAnsi="宋体" w:cs="宋体" w:hint="eastAsia"/>
                <w:sz w:val="28"/>
              </w:rPr>
              <w:t>研究员</w:t>
            </w:r>
            <w:r>
              <w:rPr>
                <w:rFonts w:ascii="宋体" w:eastAsia="宋体" w:hAnsi="宋体" w:cs="宋体"/>
                <w:sz w:val="28"/>
              </w:rPr>
              <w:t>级高工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6D3A71" w:rsidP="00434B28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否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 w:rsidRPr="006D3A71">
              <w:rPr>
                <w:rFonts w:ascii="宋体" w:eastAsia="宋体" w:hAnsi="宋体" w:cs="宋体" w:hint="eastAsia"/>
                <w:sz w:val="28"/>
              </w:rPr>
              <w:t>国网江苏省电力公司经济技术研究院</w:t>
            </w:r>
          </w:p>
        </w:tc>
      </w:tr>
      <w:tr w:rsidR="00E43AD6" w:rsidTr="00513D85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D6" w:rsidRDefault="00E43AD6" w:rsidP="003439F8">
            <w:pPr>
              <w:spacing w:after="433"/>
              <w:ind w:left="84"/>
            </w:pPr>
            <w:r>
              <w:rPr>
                <w:rFonts w:ascii="宋体" w:eastAsia="宋体" w:hAnsi="宋体" w:cs="宋体"/>
                <w:sz w:val="28"/>
              </w:rPr>
              <w:t>委</w:t>
            </w:r>
          </w:p>
          <w:p w:rsidR="00E43AD6" w:rsidRDefault="00E43AD6" w:rsidP="003439F8">
            <w:pPr>
              <w:ind w:left="8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93A2690" wp14:editId="76E65A92">
                      <wp:simplePos x="0" y="0"/>
                      <wp:positionH relativeFrom="column">
                        <wp:posOffset>122703</wp:posOffset>
                      </wp:positionH>
                      <wp:positionV relativeFrom="paragraph">
                        <wp:posOffset>-354258</wp:posOffset>
                      </wp:positionV>
                      <wp:extent cx="178308" cy="613410"/>
                      <wp:effectExtent l="0" t="0" r="0" b="0"/>
                      <wp:wrapNone/>
                      <wp:docPr id="8089" name="Group 8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8308" cy="613410"/>
                                <a:chOff x="0" y="0"/>
                                <a:chExt cx="178308" cy="613410"/>
                              </a:xfrm>
                            </wpg:grpSpPr>
                            <wps:wsp>
                              <wps:cNvPr id="1097" name="Rectangle 1097"/>
                              <wps:cNvSpPr/>
                              <wps:spPr>
                                <a:xfrm rot="5399999">
                                  <a:off x="446" y="-59287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098" name="Rectangle 1098"/>
                              <wps:cNvSpPr/>
                              <wps:spPr>
                                <a:xfrm rot="5399999">
                                  <a:off x="-116112" y="145664"/>
                                  <a:ext cx="351692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  <wps:wsp>
                              <wps:cNvPr id="1100" name="Rectangle 1100"/>
                              <wps:cNvSpPr/>
                              <wps:spPr>
                                <a:xfrm rot="5399999">
                                  <a:off x="446" y="464969"/>
                                  <a:ext cx="118574" cy="2371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43AD6" w:rsidRDefault="00E43AD6" w:rsidP="00E43AD6">
                                    <w:r>
                                      <w:rPr>
                                        <w:rFonts w:ascii="宋体" w:eastAsia="宋体" w:hAnsi="宋体" w:cs="宋体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eaVert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DD8728" id="Group 8089" o:spid="_x0000_s1034" style="position:absolute;left:0;text-align:left;margin-left:9.65pt;margin-top:-27.9pt;width:14.05pt;height:48.3pt;z-index:-251656192" coordsize="1783,6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">
                      <v:rect id="Rectangle 1097" o:spid="_x0000_s1035" style="position:absolute;left:5;top:-593;width:1185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lfcMA&#10;AADdAAAADwAAAGRycy9kb3ducmV2LnhtbERPPW/CMBDdK/EfrENiKzYdoAQMQqgIllI1sLCd4iOJ&#10;iM8hNiTl1+NKlbrd0/u8+bKzlbhT40vHGkZDBYI4c6bkXMPxsHl9B+EDssHKMWn4IQ/LRe9ljolx&#10;LX/TPQ25iCHsE9RQhFAnUvqsIIt+6GriyJ1dYzFE2OTSNNjGcFvJN6XG0mLJsaHAmtYFZZf0ZjWo&#10;6xTHp6/PVfXxONkbtT7db73Wg363moEI1IV/8Z97Z+J8NZ3A7zfxB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XlfcMAAADdAAAADwAAAAAAAAAAAAAAAACYAgAAZHJzL2Rv&#10;d25yZXYueG1sUEsFBgAAAAAEAAQA9QAAAIg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8" o:spid="_x0000_s1036" style="position:absolute;left:-1161;top:1456;width:3517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pxD8YA&#10;AADdAAAADwAAAGRycy9kb3ducmV2LnhtbESPQW/CMAyF70j8h8hIu0HCDmh0BIQm0HYZE90u3KzG&#10;a6s1TmkC7fj182ESN1vv+b3Pq83gG3WlLtaBLcxnBhRxEVzNpYWvz/30CVRMyA6bwGThlyJs1uPR&#10;CjMXej7SNU+lkhCOGVqoUmozrWNRkcc4Cy2xaN+h85hk7UrtOuwl3Df60ZiF9lizNFTY0ktFxU9+&#10;8RbMeYmL08f7ttndTv5CfcwPr9Hah8mwfQaVaEh38//1mxN8sxRc+UZG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pxD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100" o:spid="_x0000_s1037" style="position:absolute;left:5;top:4649;width:1186;height:2371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fnE8YA&#10;AADdAAAADwAAAGRycy9kb3ducmV2LnhtbESPQW/CMAyF75P4D5GRuI2EHdDWERCamODCphUu3KzG&#10;a6s1TmkC7fbr5wMSN1vv+b3Pi9XgG3WlLtaBLcymBhRxEVzNpYXj4f3xGVRMyA6bwGThlyKslqOH&#10;BWYu9PxF1zyVSkI4ZmihSqnNtI5FRR7jNLTEon2HzmOStSu167CXcN/oJ2Pm2mPN0lBhS28VFT/5&#10;xVsw5xecnz7362bzd/IX6mP+sY3WTsbD+hVUoiHdzbfrnRP8mRF++UZG0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fnE8YAAADdAAAADwAAAAAAAAAAAAAAAACYAgAAZHJz&#10;L2Rvd25yZXYueG1sUEsFBgAAAAAEAAQA9QAAAIsDAAAAAA==&#10;" filled="f" stroked="f">
                        <v:textbox style="layout-flow:vertical-ideographic" inset="0,0,0,0">
                          <w:txbxContent>
                            <w:p w:rsidR="00E43AD6" w:rsidRDefault="00E43AD6" w:rsidP="00E43AD6">
                              <w:r>
                                <w:rPr>
                                  <w:rFonts w:ascii="宋体" w:eastAsia="宋体" w:hAnsi="宋体" w:cs="宋体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宋体" w:eastAsia="宋体" w:hAnsi="宋体" w:cs="宋体"/>
                <w:sz w:val="28"/>
              </w:rPr>
              <w:t>员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A26F17" w:rsidP="00513D85">
            <w:pPr>
              <w:ind w:left="2"/>
              <w:jc w:val="center"/>
            </w:pPr>
            <w:r>
              <w:rPr>
                <w:rFonts w:ascii="宋体" w:eastAsia="宋体" w:hAnsi="宋体" w:cs="宋体" w:hint="eastAsia"/>
                <w:sz w:val="28"/>
              </w:rPr>
              <w:t>蒋</w:t>
            </w:r>
            <w:r>
              <w:rPr>
                <w:rFonts w:ascii="宋体" w:eastAsia="宋体" w:hAnsi="宋体" w:cs="宋体"/>
                <w:sz w:val="28"/>
              </w:rPr>
              <w:t>玮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副教授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E43AD6" w:rsidTr="00513D85">
        <w:trPr>
          <w:trHeight w:val="7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ind w:left="2"/>
              <w:jc w:val="center"/>
            </w:pPr>
            <w:r w:rsidRPr="006D3A71">
              <w:rPr>
                <w:rFonts w:ascii="宋体" w:eastAsia="宋体" w:hAnsi="宋体" w:cs="宋体" w:hint="eastAsia"/>
                <w:sz w:val="28"/>
              </w:rPr>
              <w:t>吴熙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副教授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是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8"/>
              </w:rPr>
              <w:t>东南大学</w:t>
            </w:r>
          </w:p>
        </w:tc>
      </w:tr>
      <w:tr w:rsidR="00E43AD6" w:rsidTr="00513D85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ind w:left="2"/>
              <w:jc w:val="center"/>
            </w:pP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jc w:val="center"/>
            </w:pP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jc w:val="center"/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jc w:val="center"/>
            </w:pPr>
          </w:p>
        </w:tc>
      </w:tr>
      <w:tr w:rsidR="00E43AD6" w:rsidTr="00513D85">
        <w:trPr>
          <w:trHeight w:val="7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3439F8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3439F8">
            <w:r>
              <w:rPr>
                <w:rFonts w:ascii="宋体" w:eastAsia="宋体" w:hAnsi="宋体" w:cs="宋体"/>
                <w:sz w:val="24"/>
              </w:rPr>
              <w:t xml:space="preserve">答辩秘书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ind w:left="2"/>
              <w:jc w:val="center"/>
            </w:pPr>
            <w:r w:rsidRPr="006D3A71">
              <w:rPr>
                <w:rFonts w:ascii="宋体" w:eastAsia="宋体" w:hAnsi="宋体" w:cs="宋体" w:hint="eastAsia"/>
                <w:sz w:val="24"/>
              </w:rPr>
              <w:t>王逸飞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讲师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E43AD6" w:rsidP="00513D85">
            <w:pPr>
              <w:jc w:val="center"/>
            </w:pPr>
            <w:bookmarkStart w:id="0" w:name="_GoBack"/>
            <w:bookmarkEnd w:id="0"/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AD6" w:rsidRDefault="006D3A71" w:rsidP="00513D85">
            <w:pPr>
              <w:jc w:val="center"/>
            </w:pPr>
            <w:r>
              <w:rPr>
                <w:rFonts w:ascii="宋体" w:eastAsia="宋体" w:hAnsi="宋体" w:cs="宋体"/>
                <w:sz w:val="24"/>
              </w:rPr>
              <w:t>东南大学</w:t>
            </w:r>
          </w:p>
        </w:tc>
      </w:tr>
    </w:tbl>
    <w:p w:rsidR="00E43AD6" w:rsidRDefault="00E43AD6" w:rsidP="00E43AD6">
      <w:pPr>
        <w:ind w:left="10" w:right="312" w:hanging="10"/>
        <w:jc w:val="center"/>
      </w:pPr>
      <w:r>
        <w:rPr>
          <w:rFonts w:ascii="宋体" w:eastAsia="宋体" w:hAnsi="宋体" w:cs="宋体"/>
          <w:sz w:val="30"/>
        </w:rPr>
        <w:t>欢 迎 旁 听!</w:t>
      </w:r>
      <w:r>
        <w:rPr>
          <w:rFonts w:ascii="宋体" w:eastAsia="宋体" w:hAnsi="宋体" w:cs="宋体"/>
          <w:sz w:val="52"/>
        </w:rPr>
        <w:t xml:space="preserve"> </w:t>
      </w:r>
    </w:p>
    <w:sectPr w:rsidR="00E43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9D4" w:rsidRDefault="00DB49D4" w:rsidP="006D3A71">
      <w:r>
        <w:separator/>
      </w:r>
    </w:p>
  </w:endnote>
  <w:endnote w:type="continuationSeparator" w:id="0">
    <w:p w:rsidR="00DB49D4" w:rsidRDefault="00DB49D4" w:rsidP="006D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9D4" w:rsidRDefault="00DB49D4" w:rsidP="006D3A71">
      <w:r>
        <w:separator/>
      </w:r>
    </w:p>
  </w:footnote>
  <w:footnote w:type="continuationSeparator" w:id="0">
    <w:p w:rsidR="00DB49D4" w:rsidRDefault="00DB49D4" w:rsidP="006D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D6"/>
    <w:rsid w:val="00003770"/>
    <w:rsid w:val="00007F10"/>
    <w:rsid w:val="0018214D"/>
    <w:rsid w:val="002C32C7"/>
    <w:rsid w:val="002C7617"/>
    <w:rsid w:val="003A4492"/>
    <w:rsid w:val="003C2ACA"/>
    <w:rsid w:val="003C2E79"/>
    <w:rsid w:val="00434B28"/>
    <w:rsid w:val="00513D85"/>
    <w:rsid w:val="00517AA9"/>
    <w:rsid w:val="00575039"/>
    <w:rsid w:val="005B7E25"/>
    <w:rsid w:val="00646051"/>
    <w:rsid w:val="006816F9"/>
    <w:rsid w:val="006D3A71"/>
    <w:rsid w:val="008335CA"/>
    <w:rsid w:val="00861EF3"/>
    <w:rsid w:val="00973041"/>
    <w:rsid w:val="009F1FA1"/>
    <w:rsid w:val="00A26F17"/>
    <w:rsid w:val="00B35516"/>
    <w:rsid w:val="00BF38C9"/>
    <w:rsid w:val="00DB49D4"/>
    <w:rsid w:val="00E4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5FA850-1CCC-4146-9785-BE8411D6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E43AD6"/>
    <w:pPr>
      <w:keepNext/>
      <w:keepLines/>
      <w:spacing w:line="259" w:lineRule="auto"/>
      <w:ind w:left="10" w:right="313" w:hanging="10"/>
      <w:jc w:val="center"/>
      <w:outlineLvl w:val="0"/>
    </w:pPr>
    <w:rPr>
      <w:rFonts w:ascii="宋体" w:eastAsia="宋体" w:hAnsi="宋体" w:cs="宋体"/>
      <w:color w:val="000000"/>
      <w:sz w:val="72"/>
    </w:rPr>
  </w:style>
  <w:style w:type="paragraph" w:styleId="2">
    <w:name w:val="heading 2"/>
    <w:next w:val="a"/>
    <w:link w:val="2Char"/>
    <w:uiPriority w:val="9"/>
    <w:unhideWhenUsed/>
    <w:qFormat/>
    <w:rsid w:val="00E43AD6"/>
    <w:pPr>
      <w:keepNext/>
      <w:keepLines/>
      <w:spacing w:line="259" w:lineRule="auto"/>
      <w:ind w:left="10" w:right="315" w:hanging="10"/>
      <w:jc w:val="center"/>
      <w:outlineLvl w:val="1"/>
    </w:pPr>
    <w:rPr>
      <w:rFonts w:ascii="宋体" w:eastAsia="宋体" w:hAnsi="宋体" w:cs="宋体"/>
      <w:color w:val="0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43AD6"/>
    <w:rPr>
      <w:rFonts w:ascii="宋体" w:eastAsia="宋体" w:hAnsi="宋体" w:cs="宋体"/>
      <w:color w:val="000000"/>
      <w:sz w:val="72"/>
    </w:rPr>
  </w:style>
  <w:style w:type="character" w:customStyle="1" w:styleId="2Char">
    <w:name w:val="标题 2 Char"/>
    <w:basedOn w:val="a0"/>
    <w:link w:val="2"/>
    <w:uiPriority w:val="9"/>
    <w:rsid w:val="00E43AD6"/>
    <w:rPr>
      <w:rFonts w:ascii="宋体" w:eastAsia="宋体" w:hAnsi="宋体" w:cs="宋体"/>
      <w:color w:val="000000"/>
      <w:sz w:val="48"/>
    </w:rPr>
  </w:style>
  <w:style w:type="table" w:customStyle="1" w:styleId="TableGrid">
    <w:name w:val="TableGrid"/>
    <w:rsid w:val="00E43A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D3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A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A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A71"/>
    <w:rPr>
      <w:sz w:val="18"/>
      <w:szCs w:val="18"/>
    </w:rPr>
  </w:style>
  <w:style w:type="character" w:styleId="a5">
    <w:name w:val="Hyperlink"/>
    <w:basedOn w:val="a0"/>
    <w:uiPriority w:val="99"/>
    <w:unhideWhenUsed/>
    <w:rsid w:val="002C7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59669925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</Words>
  <Characters>368</Characters>
  <Application>Microsoft Office Word</Application>
  <DocSecurity>0</DocSecurity>
  <Lines>3</Lines>
  <Paragraphs>1</Paragraphs>
  <ScaleCrop>false</ScaleCrop>
  <Company>SEU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Yeacion</dc:creator>
  <cp:keywords/>
  <dc:description/>
  <cp:lastModifiedBy>Yeacion</cp:lastModifiedBy>
  <cp:revision>15</cp:revision>
  <cp:lastPrinted>2020-05-15T02:33:00Z</cp:lastPrinted>
  <dcterms:created xsi:type="dcterms:W3CDTF">2020-05-13T11:03:00Z</dcterms:created>
  <dcterms:modified xsi:type="dcterms:W3CDTF">2020-05-15T03:43:00Z</dcterms:modified>
</cp:coreProperties>
</file>